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99" w:rsidRDefault="00324599" w:rsidP="00324599">
      <w:pPr>
        <w:widowControl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3</w:t>
      </w:r>
    </w:p>
    <w:p w:rsidR="00324599" w:rsidRDefault="00324599" w:rsidP="00324599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eastAsia="方正小标宋简体" w:hAnsi="Times New Roman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kern w:val="0"/>
          <w:sz w:val="44"/>
          <w:szCs w:val="44"/>
          <w:lang w:val="zh-CN"/>
        </w:rPr>
        <w:t>杭州市示范性婴幼儿照护服务机构推荐表</w:t>
      </w:r>
    </w:p>
    <w:bookmarkEnd w:id="0"/>
    <w:p w:rsidR="00324599" w:rsidRDefault="00324599" w:rsidP="00324599">
      <w:pPr>
        <w:spacing w:after="120"/>
        <w:rPr>
          <w:rFonts w:ascii="Times New Roman" w:hAnsi="Times New Roman"/>
          <w:szCs w:val="24"/>
        </w:rPr>
      </w:pPr>
    </w:p>
    <w:p w:rsidR="00324599" w:rsidRDefault="00324599" w:rsidP="00324599">
      <w:pPr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  <w:u w:val="single"/>
        </w:rPr>
        <w:t xml:space="preserve">            </w:t>
      </w:r>
      <w:r>
        <w:rPr>
          <w:rFonts w:ascii="Times New Roman" w:eastAsia="仿宋_GB2312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仿宋_GB2312" w:hAnsi="Times New Roman"/>
          <w:b/>
          <w:bCs/>
          <w:sz w:val="28"/>
          <w:szCs w:val="28"/>
        </w:rPr>
        <w:t>区（县、市）卫生健康局（盖章）</w:t>
      </w:r>
      <w:r>
        <w:rPr>
          <w:rFonts w:ascii="Times New Roman" w:eastAsia="仿宋_GB2312" w:hAnsi="Times New Roman"/>
          <w:b/>
          <w:bCs/>
          <w:sz w:val="28"/>
          <w:szCs w:val="28"/>
        </w:rP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2051"/>
        <w:gridCol w:w="1380"/>
        <w:gridCol w:w="1817"/>
      </w:tblGrid>
      <w:tr w:rsidR="00324599" w:rsidTr="008F7767">
        <w:trPr>
          <w:trHeight w:val="8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机构名称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地址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联系人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联系方式</w:t>
            </w:r>
          </w:p>
        </w:tc>
      </w:tr>
      <w:tr w:rsidR="00324599" w:rsidTr="008F7767">
        <w:trPr>
          <w:trHeight w:val="7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24599" w:rsidTr="008F7767">
        <w:trPr>
          <w:trHeight w:val="8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24599" w:rsidTr="008F7767">
        <w:trPr>
          <w:trHeight w:val="9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24599" w:rsidTr="008F7767">
        <w:trPr>
          <w:trHeight w:val="9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24599" w:rsidTr="008F7767">
        <w:trPr>
          <w:trHeight w:val="7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24599" w:rsidTr="008F7767">
        <w:trPr>
          <w:trHeight w:val="79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24599" w:rsidTr="008F7767">
        <w:trPr>
          <w:trHeight w:val="7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99" w:rsidRDefault="00324599" w:rsidP="008F7767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324599" w:rsidRDefault="00324599" w:rsidP="00324599">
      <w:pPr>
        <w:widowControl/>
        <w:shd w:val="clear" w:color="auto" w:fill="FFFFFF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490BA9" w:rsidRDefault="00324599" w:rsidP="00324599">
      <w:r>
        <w:rPr>
          <w:rFonts w:ascii="Times New Roman" w:eastAsia="黑体" w:hAnsi="Times New Roman"/>
          <w:color w:val="000000"/>
          <w:kern w:val="0"/>
          <w:sz w:val="32"/>
          <w:szCs w:val="32"/>
        </w:rPr>
        <w:br w:type="page"/>
      </w:r>
    </w:p>
    <w:sectPr w:rsidR="00490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99"/>
    <w:rsid w:val="00324599"/>
    <w:rsid w:val="004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Company>杭州市政府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2021-10-26T08:31:00Z</dcterms:created>
  <dcterms:modified xsi:type="dcterms:W3CDTF">2021-10-26T08:31:00Z</dcterms:modified>
</cp:coreProperties>
</file>